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C12" w:rsidRPr="00AA5F77" w:rsidRDefault="00330C12" w:rsidP="00AA5F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AA5F7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Деятельность ТОС регулируется Уставом ТОС, решением собраний (конференций) ТОС, решением органов ТОС.</w:t>
      </w:r>
    </w:p>
    <w:p w:rsidR="00330C12" w:rsidRPr="00AA5F77" w:rsidRDefault="00330C12" w:rsidP="00AA5F77">
      <w:pPr>
        <w:spacing w:before="48" w:after="120" w:line="240" w:lineRule="auto"/>
        <w:outlineLvl w:val="1"/>
        <w:rPr>
          <w:rFonts w:ascii="Times New Roman" w:eastAsia="Times New Roman" w:hAnsi="Times New Roman" w:cs="Times New Roman"/>
          <w:color w:val="006600"/>
          <w:sz w:val="28"/>
          <w:szCs w:val="28"/>
          <w:lang w:eastAsia="ru-RU"/>
        </w:rPr>
      </w:pPr>
      <w:r w:rsidRPr="00AA5F77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  <w:t>Деятельность ТОС направлена на достижение следующих целей:</w:t>
      </w:r>
    </w:p>
    <w:p w:rsidR="00330C12" w:rsidRPr="00AA5F77" w:rsidRDefault="00330C12" w:rsidP="00AA5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5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решение социальных и бытовых проблем жителей;</w:t>
      </w:r>
      <w:r w:rsidRPr="00AA5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повышение жизненного уровня на территории ТОС;</w:t>
      </w:r>
      <w:r w:rsidRPr="00AA5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защита прав и законных интересов жителей;</w:t>
      </w:r>
      <w:r w:rsidRPr="00AA5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благоустройство территории ТОС;</w:t>
      </w:r>
      <w:r w:rsidRPr="00AA5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осуществление права граждан соответствующей территории на участие в местном самоуправлении.</w:t>
      </w:r>
    </w:p>
    <w:p w:rsidR="00330C12" w:rsidRPr="00AA5F77" w:rsidRDefault="00330C12" w:rsidP="00AA5F77">
      <w:pPr>
        <w:spacing w:before="48" w:after="120" w:line="240" w:lineRule="auto"/>
        <w:outlineLvl w:val="1"/>
        <w:rPr>
          <w:rFonts w:ascii="Times New Roman" w:eastAsia="Times New Roman" w:hAnsi="Times New Roman" w:cs="Times New Roman"/>
          <w:color w:val="006600"/>
          <w:sz w:val="28"/>
          <w:szCs w:val="28"/>
          <w:lang w:eastAsia="ru-RU"/>
        </w:rPr>
      </w:pPr>
      <w:r w:rsidRPr="00AA5F77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  <w:t>Задачами ТОС являются:</w:t>
      </w:r>
    </w:p>
    <w:p w:rsidR="00330C12" w:rsidRPr="00AA5F77" w:rsidRDefault="00330C12" w:rsidP="00AA5F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5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определение гражданами, проживающими на соответствующей территории, вопросов местного значения, которые непосредственно затрагивают их </w:t>
      </w:r>
      <w:proofErr w:type="gramStart"/>
      <w:r w:rsidRPr="00AA5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интересы</w:t>
      </w:r>
      <w:proofErr w:type="gramEnd"/>
      <w:r w:rsidRPr="00AA5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решение которых они могут осуществлять самостоятельно, под свою ответственность, своими силами и за счет собственного имущества;</w:t>
      </w:r>
    </w:p>
    <w:p w:rsidR="00330C12" w:rsidRPr="00AA5F77" w:rsidRDefault="00330C12" w:rsidP="00AA5F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5F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Вопросы местного значения определены в гл.3 ФЗ 131. Вот лишь некоторые из них</w:t>
      </w:r>
      <w:r w:rsidRPr="00AA5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A5F77" w:rsidRDefault="00330C12" w:rsidP="00AA5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5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формирование, утверждение, исполнение бюджета поселения.</w:t>
      </w:r>
      <w:r w:rsidRPr="00AA5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2) установление, изменение местных налогов;</w:t>
      </w:r>
      <w:r w:rsidRPr="00AA5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3) владение, пользование и распоряжение имуществом, находящимся в собственности органов местного </w:t>
      </w:r>
      <w:proofErr w:type="spellStart"/>
      <w:r w:rsidRPr="00AA5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самоуправдения</w:t>
      </w:r>
      <w:proofErr w:type="spellEnd"/>
      <w:r w:rsidRPr="00AA5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AA5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4) электро-, тепл</w:t>
      </w:r>
      <w:proofErr w:type="gramStart"/>
      <w:r w:rsidRPr="00AA5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AA5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газо- и водоснабжения населения, водоотведения, снабжения населения топливом;</w:t>
      </w:r>
      <w:r w:rsidRPr="00AA5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5) содержание и строительство автомобильных дорог;</w:t>
      </w:r>
      <w:r w:rsidRPr="00AA5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6) строительства и содержания муниципального жилищного фонда, создание условий для жилищного строител</w:t>
      </w:r>
      <w:r w:rsidR="00AA5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ьства;</w:t>
      </w:r>
      <w:r w:rsidR="00AA5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="00AA5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обеспечения услугами связи</w:t>
      </w:r>
      <w:r w:rsidR="00AA5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8) организации досуга</w:t>
      </w:r>
      <w:r w:rsidR="00AA5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9</w:t>
      </w:r>
      <w:r w:rsidRPr="00AA5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об</w:t>
      </w:r>
      <w:r w:rsidR="00AA5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еспечение условий для спорта,</w:t>
      </w:r>
      <w:r w:rsidR="00AA5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10</w:t>
      </w:r>
      <w:r w:rsidRPr="00AA5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благоустройства и озелене</w:t>
      </w:r>
      <w:r w:rsidR="00AA5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территории, охрана лесов,</w:t>
      </w:r>
      <w:r w:rsidR="00AA5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11</w:t>
      </w:r>
      <w:r w:rsidRPr="00AA5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утверждение генеральных планов поселения, правил землепользования и  застройки, выдача разрешений на строительство, на ввод объектов в эксплуатацию, осущ</w:t>
      </w:r>
      <w:r w:rsidR="00AA5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ествление земельного контроля</w:t>
      </w:r>
      <w:r w:rsidR="00AA5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12</w:t>
      </w:r>
      <w:r w:rsidRPr="00AA5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содействие в развитии сельскохозяйственного производства, создание условий для развития малого предпринимательства;</w:t>
      </w:r>
      <w:proofErr w:type="gramEnd"/>
      <w:r w:rsidRPr="00AA5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объединение граждан соответствующей территории, их имущества и усилий для решения указанных вопросов;</w:t>
      </w:r>
      <w:r w:rsidRPr="00AA5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создание условий для реализации гражданами их </w:t>
      </w:r>
      <w:bookmarkStart w:id="0" w:name="_GoBack"/>
      <w:bookmarkEnd w:id="0"/>
      <w:r w:rsidRPr="00AA5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инициатив </w:t>
      </w:r>
      <w:r w:rsidR="00AA5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вопросам местного значения.</w:t>
      </w:r>
    </w:p>
    <w:p w:rsidR="00330C12" w:rsidRPr="00AA5F77" w:rsidRDefault="00330C12" w:rsidP="00AA5F77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A5F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Цели и задачи ТОС, а также перечень вопросов, которые ТОС намерено решать, граждане определяют самостоятельно. Недопустимо какое-либо принуждение со стороны органов местного самоуправления.</w:t>
      </w:r>
    </w:p>
    <w:p w:rsidR="00197680" w:rsidRPr="00AA5F77" w:rsidRDefault="00197680" w:rsidP="00AA5F77">
      <w:pPr>
        <w:rPr>
          <w:rFonts w:ascii="Times New Roman" w:hAnsi="Times New Roman" w:cs="Times New Roman"/>
          <w:sz w:val="28"/>
          <w:szCs w:val="28"/>
        </w:rPr>
      </w:pPr>
    </w:p>
    <w:sectPr w:rsidR="00197680" w:rsidRPr="00AA5F77" w:rsidSect="00AA5F77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402"/>
    <w:rsid w:val="00197680"/>
    <w:rsid w:val="00330C12"/>
    <w:rsid w:val="00AA5F77"/>
    <w:rsid w:val="00D04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5F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5F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57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316</Words>
  <Characters>1805</Characters>
  <Application>Microsoft Office Word</Application>
  <DocSecurity>0</DocSecurity>
  <Lines>15</Lines>
  <Paragraphs>4</Paragraphs>
  <ScaleCrop>false</ScaleCrop>
  <Company/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МКУ</dc:creator>
  <cp:keywords/>
  <dc:description/>
  <cp:lastModifiedBy>User</cp:lastModifiedBy>
  <cp:revision>3</cp:revision>
  <dcterms:created xsi:type="dcterms:W3CDTF">2016-11-14T08:59:00Z</dcterms:created>
  <dcterms:modified xsi:type="dcterms:W3CDTF">2022-02-03T08:30:00Z</dcterms:modified>
</cp:coreProperties>
</file>